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E729C0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 w:rsidR="00ED1FB3"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 w:rsidR="00ED1FB3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ED1FB3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ED1FB3">
        <w:rPr>
          <w:rFonts w:ascii="Times New Roman" w:hAnsi="Times New Roman" w:cs="Times New Roman"/>
          <w:b/>
          <w:sz w:val="26"/>
          <w:szCs w:val="26"/>
        </w:rPr>
        <w:tab/>
      </w:r>
      <w:r w:rsidR="00ED1FB3">
        <w:rPr>
          <w:rFonts w:ascii="Times New Roman" w:hAnsi="Times New Roman" w:cs="Times New Roman"/>
          <w:b/>
          <w:sz w:val="26"/>
          <w:szCs w:val="26"/>
        </w:rPr>
        <w:tab/>
        <w:t/>
      </w:r>
      <w:proofErr w:type="spellStart"/>
      <w:r w:rsidR="00ED1FB3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ED1FB3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>ректора</w:t>
      </w:r>
      <w:r w:rsidR="00207CCA">
        <w:rPr>
          <w:rFonts w:ascii="Times New Roman" w:hAnsi="Times New Roman" w:cs="Times New Roman"/>
          <w:sz w:val="26"/>
          <w:szCs w:val="26"/>
        </w:rPr>
        <w:t xml:space="preserve">  Брызжева Наталия Владимировна</w:t>
      </w:r>
      <w:proofErr w:type="spellStart"/>
      <w:r w:rsidR="00207CCA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207CCA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Исполнитель),</w:t>
      </w:r>
      <w:r w:rsidR="00192817">
        <w:rPr>
          <w:rFonts w:ascii="Times New Roman" w:hAnsi="Times New Roman" w:cs="Times New Roman"/>
          <w:sz w:val="26"/>
          <w:szCs w:val="26"/>
        </w:rPr>
        <w:t xml:space="preserve"> </w:t>
      </w:r>
      <w:r w:rsidR="00207CCA">
        <w:rPr>
          <w:rFonts w:ascii="Times New Roman" w:hAnsi="Times New Roman" w:cs="Times New Roman"/>
          <w:sz w:val="26"/>
          <w:szCs w:val="26"/>
        </w:rPr>
        <w:t>и и МОУ "Шаховская ООШ"</w:t>
      </w:r>
      <w:proofErr w:type="spellStart"/>
      <w:r w:rsidR="00207CCA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207CCA">
        <w:rPr>
          <w:rFonts w:ascii="Times New Roman" w:hAnsi="Times New Roman" w:cs="Times New Roman"/>
          <w:sz w:val="26"/>
          <w:szCs w:val="26"/>
        </w:rPr>
        <w:t xml:space="preserve"> и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207CCA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207CC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07CCA">
        <w:rPr>
          <w:rFonts w:ascii="Times New Roman" w:hAnsi="Times New Roman" w:cs="Times New Roman"/>
          <w:color w:val="000000"/>
          <w:sz w:val="26"/>
          <w:szCs w:val="26"/>
        </w:rPr>
        <w:t>Соболева Наталья Владимировна</w:t>
      </w:r>
      <w:proofErr w:type="spellStart"/>
      <w:r w:rsidR="00207CCA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207CCA">
        <w:rPr>
          <w:rFonts w:ascii="Times New Roman" w:hAnsi="Times New Roman" w:cs="Times New Roman"/>
          <w:color w:val="000000"/>
          <w:sz w:val="26"/>
          <w:szCs w:val="26"/>
        </w:rPr>
        <w:t/>
      </w:r>
      <w:r w:rsidR="00E729C0" w:rsidRPr="00843ED9">
        <w:rPr>
          <w:rFonts w:ascii="Times New Roman" w:hAnsi="Times New Roman" w:cs="Times New Roman"/>
          <w:sz w:val="26"/>
          <w:szCs w:val="26"/>
        </w:rPr>
        <w:t>, де</w:t>
      </w:r>
      <w:r w:rsidR="002D793B" w:rsidRPr="00843ED9">
        <w:rPr>
          <w:rFonts w:ascii="Times New Roman" w:hAnsi="Times New Roman" w:cs="Times New Roman"/>
          <w:sz w:val="26"/>
          <w:szCs w:val="26"/>
        </w:rPr>
        <w:t>й</w:t>
      </w:r>
      <w:r w:rsidR="00E729C0" w:rsidRPr="00843ED9">
        <w:rPr>
          <w:rFonts w:ascii="Times New Roman" w:hAnsi="Times New Roman" w:cs="Times New Roman"/>
          <w:sz w:val="26"/>
          <w:szCs w:val="26"/>
        </w:rPr>
        <w:t>ствующего на основани</w:t>
      </w:r>
      <w:r w:rsidR="00207CCA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207CCA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207CCA">
        <w:rPr>
          <w:rFonts w:ascii="Times New Roman" w:hAnsi="Times New Roman" w:cs="Times New Roman"/>
          <w:sz w:val="26"/>
          <w:szCs w:val="26"/>
        </w:rPr>
        <w:t/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7B784B" w:rsidRPr="00843ED9">
        <w:rPr>
          <w:rFonts w:ascii="Times New Roman" w:hAnsi="Times New Roman" w:cs="Times New Roman"/>
          <w:sz w:val="26"/>
          <w:szCs w:val="26"/>
        </w:rPr>
        <w:t>действующего в интересах Обуч</w:t>
      </w:r>
      <w:r w:rsidRPr="00843ED9">
        <w:rPr>
          <w:rFonts w:ascii="Times New Roman" w:hAnsi="Times New Roman" w:cs="Times New Roman"/>
          <w:sz w:val="26"/>
          <w:szCs w:val="26"/>
        </w:rPr>
        <w:t>ающегося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843ED9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Pr="00843ED9">
        <w:rPr>
          <w:rFonts w:ascii="Times New Roman" w:hAnsi="Times New Roman" w:cs="Times New Roman"/>
          <w:sz w:val="26"/>
          <w:szCs w:val="26"/>
        </w:rPr>
        <w:t>),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1857E0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1857E0">
        <w:rPr>
          <w:rFonts w:ascii="Times New Roman" w:hAnsi="Times New Roman" w:cs="Times New Roman"/>
          <w:sz w:val="26"/>
          <w:szCs w:val="26"/>
        </w:rPr>
        <w:t>ой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1857E0">
        <w:rPr>
          <w:rFonts w:ascii="Times New Roman" w:hAnsi="Times New Roman" w:cs="Times New Roman"/>
          <w:sz w:val="26"/>
          <w:szCs w:val="26"/>
        </w:rPr>
        <w:t>государственных программ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ED65CF">
        <w:rPr>
          <w:rFonts w:ascii="Times New Roman" w:hAnsi="Times New Roman" w:cs="Times New Roman"/>
          <w:sz w:val="26"/>
          <w:szCs w:val="26"/>
        </w:rPr>
        <w:t>в</w:t>
      </w:r>
      <w:r w:rsidR="00ED65CF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ED65CF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ED65CF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D213D0">
        <w:rPr>
          <w:rFonts w:ascii="Times New Roman" w:hAnsi="Times New Roman" w:cs="Times New Roman"/>
          <w:sz w:val="26"/>
          <w:szCs w:val="26"/>
        </w:rPr>
        <w:t xml:space="preserve">году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Pr="00843ED9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819"/>
      </w:tblGrid>
      <w:tr w:rsidR="005D6E2C" w:rsidRPr="00843ED9" w:rsidTr="00D11A7D">
        <w:trPr>
          <w:trHeight w:val="636"/>
        </w:trPr>
        <w:tc>
          <w:tcPr>
            <w:tcW w:w="4536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819" w:type="dxa"/>
          </w:tcPr>
          <w:p w:rsidR="005D6E2C" w:rsidRPr="00843ED9" w:rsidRDefault="005D6E2C" w:rsidP="005D6E2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6E2C" w:rsidRPr="00843ED9" w:rsidTr="00D11A7D">
        <w:tc>
          <w:tcPr>
            <w:tcW w:w="4536" w:type="dxa"/>
          </w:tcPr>
          <w:p w:rsidR="005D6E2C" w:rsidRPr="00843ED9" w:rsidRDefault="005D6E2C" w:rsidP="005D6E2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5D6E2C" w:rsidRPr="00843ED9" w:rsidRDefault="005D6E2C" w:rsidP="005D6E2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5D6E2C" w:rsidRPr="00843ED9" w:rsidRDefault="005D6E2C" w:rsidP="005D6E2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</w:t>
            </w:r>
            <w:r w:rsidR="005E4CEB" w:rsidRPr="00843ED9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E4CEB" w:rsidRPr="00843ED9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  <w:p w:rsidR="005D6E2C" w:rsidRPr="00843ED9" w:rsidRDefault="005D6E2C" w:rsidP="005D6E2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E2C" w:rsidRPr="00843ED9" w:rsidRDefault="005D6E2C" w:rsidP="005D6E2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E2C" w:rsidRPr="00843ED9" w:rsidRDefault="005D6E2C" w:rsidP="003E46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"Шаховская ООШ"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301952, Тульская область, Куркинский район, д.Шаховское, ул.Школьная, д.5 / 301952, Тульская область, Куркинский район, д.Шаховское, ул.Школьная, д.5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 (487) 433-11-17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D11A7D" w:rsidRPr="00843ED9" w:rsidTr="00D11A7D">
        <w:tc>
          <w:tcPr>
            <w:tcW w:w="4536" w:type="dxa"/>
          </w:tcPr>
          <w:p w:rsidR="00D11A7D" w:rsidRPr="001F686D" w:rsidRDefault="00D11A7D" w:rsidP="00D11A7D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819" w:type="dxa"/>
          </w:tcPr>
          <w:p w:rsidR="00D11A7D" w:rsidRPr="00203323" w:rsidRDefault="00D11A7D" w:rsidP="00D11A7D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______________________Соболева Наталья Владимировна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D11A7D" w:rsidRDefault="00D11A7D" w:rsidP="00D11A7D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5A01ED" w:rsidRDefault="005A01ED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5A01ED" w:rsidRDefault="005A01ED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5A01ED" w:rsidRDefault="005A01ED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E729C0" w:rsidRPr="004A4DC5" w:rsidRDefault="00E729C0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D3732" w:rsidRPr="005D6E2C" w:rsidRDefault="005D6E2C" w:rsidP="005D6E2C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1F686D">
        <w:rPr>
          <w:rFonts w:ascii="Times New Roman" w:hAnsi="Times New Roman" w:cs="Times New Roman"/>
          <w:sz w:val="20"/>
          <w:szCs w:val="20"/>
        </w:rPr>
        <w:t xml:space="preserve">№ № </w:t>
      </w:r>
      <w:proofErr w:type="spellStart"/>
      <w:r w:rsidR="001F686D">
        <w:rPr>
          <w:rFonts w:ascii="Times New Roman" w:hAnsi="Times New Roman" w:cs="Times New Roman"/>
          <w:sz w:val="20"/>
          <w:szCs w:val="20"/>
        </w:rPr>
        <w:t/>
      </w:r>
      <w:proofErr w:type="spellEnd"/>
      <w:r w:rsidR="001F686D"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 w:rsidR="001F686D">
        <w:rPr>
          <w:rFonts w:ascii="Times New Roman" w:hAnsi="Times New Roman" w:cs="Times New Roman"/>
          <w:sz w:val="20"/>
          <w:szCs w:val="20"/>
        </w:rPr>
        <w:t/>
      </w:r>
      <w:proofErr w:type="spellEnd"/>
      <w:r w:rsidR="001F686D">
        <w:rPr>
          <w:rFonts w:ascii="Times New Roman" w:hAnsi="Times New Roman" w:cs="Times New Roman"/>
          <w:sz w:val="20"/>
          <w:szCs w:val="20"/>
        </w:rPr>
        <w:t/>
      </w:r>
    </w:p>
    <w:p w:rsidR="00E729C0" w:rsidRPr="005D6E2C" w:rsidRDefault="00E729C0" w:rsidP="005D6E2C">
      <w:pPr>
        <w:pStyle w:val="a3"/>
        <w:ind w:left="3539"/>
        <w:jc w:val="right"/>
        <w:rPr>
          <w:rFonts w:ascii="Times New Roman" w:hAnsi="Times New Roman" w:cs="Times New Roman"/>
          <w:sz w:val="20"/>
          <w:szCs w:val="20"/>
        </w:rPr>
      </w:pPr>
    </w:p>
    <w:p w:rsidR="00E729C0" w:rsidRPr="005D6E2C" w:rsidRDefault="00E729C0" w:rsidP="00E729C0">
      <w:pPr>
        <w:pStyle w:val="a3"/>
        <w:ind w:left="3539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4B7" w:rsidRDefault="00A234B7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34B7" w:rsidRDefault="00A234B7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«Подготовка медиаторов и организация медиативной службы в образовательном учреждении» (3.0 зач.ед., 108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Калтыгина Инна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09.01.1975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037-035-117 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Русский Язык И Литература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БВС 0689084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07.04.1999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Калтыгина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"Шаховская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Андронкина Ольга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08.01.1974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037-034-076 23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 3553238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08.07.1997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Андронкина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"Шаховская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</w:tbl>
    <w:p>
      <w:pPr>
        <w:jc w:val="center"/>
      </w:pPr>
      <w:r>
        <w:t xml:space="preserve"> </w:t>
      </w:r>
    </w:p>
    <w:sectPr w:rsidR="00A234B7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857E0"/>
    <w:rsid w:val="00192817"/>
    <w:rsid w:val="00195743"/>
    <w:rsid w:val="001F686D"/>
    <w:rsid w:val="00207CCA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A03306"/>
    <w:rsid w:val="00A151AE"/>
    <w:rsid w:val="00A234B7"/>
    <w:rsid w:val="00A430E5"/>
    <w:rsid w:val="00AC6F77"/>
    <w:rsid w:val="00AD03FD"/>
    <w:rsid w:val="00B56DDA"/>
    <w:rsid w:val="00BA5AD3"/>
    <w:rsid w:val="00BB397E"/>
    <w:rsid w:val="00C656C5"/>
    <w:rsid w:val="00C83AB8"/>
    <w:rsid w:val="00CB7AB0"/>
    <w:rsid w:val="00CD5C6E"/>
    <w:rsid w:val="00D11856"/>
    <w:rsid w:val="00D11A7D"/>
    <w:rsid w:val="00D213D0"/>
    <w:rsid w:val="00D22CDF"/>
    <w:rsid w:val="00D72170"/>
    <w:rsid w:val="00D84534"/>
    <w:rsid w:val="00E729C0"/>
    <w:rsid w:val="00EA0A64"/>
    <w:rsid w:val="00EA551B"/>
    <w:rsid w:val="00ED1FB3"/>
    <w:rsid w:val="00ED2124"/>
    <w:rsid w:val="00ED65CF"/>
    <w:rsid w:val="00FA1A2B"/>
    <w:rsid w:val="00FD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  <w:style w:type="paragraph" w:customStyle="1" w:styleId="Heading">
    <w:name w:val="Heading"/>
    <w:basedOn w:val="a"/>
    <w:next w:val="a8"/>
    <w:qFormat/>
    <w:rsid w:val="00D11A7D"/>
    <w:pPr>
      <w:keepNext/>
      <w:spacing w:before="240" w:after="120"/>
      <w:ind w:firstLine="0"/>
      <w:jc w:val="left"/>
    </w:pPr>
    <w:rPr>
      <w:rFonts w:ascii="Liberation Sans" w:eastAsia="Noto Sans CJK SC Regular" w:hAnsi="Liberation Sans" w:cs="Lohit Devanagari"/>
      <w:kern w:val="2"/>
      <w:sz w:val="28"/>
      <w:szCs w:val="28"/>
      <w:lang w:eastAsia="zh-CN" w:bidi="hi-IN"/>
    </w:rPr>
  </w:style>
  <w:style w:type="paragraph" w:styleId="a8">
    <w:name w:val="Body Text"/>
    <w:basedOn w:val="a"/>
    <w:link w:val="a9"/>
    <w:uiPriority w:val="99"/>
    <w:semiHidden/>
    <w:unhideWhenUsed/>
    <w:rsid w:val="00D11A7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11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29E9-60AB-4E5D-902B-902EE649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5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2021-05-10T22:43:00Z</dcterms:modified>
  <cp:revision>26</cp:revision>
</cp:coreProperties>
</file>